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58.9999936" w:lineRule="auto"/>
        <w:jc w:val="center"/>
        <w:rPr>
          <w:rFonts w:ascii="Fira Sans Light" w:cs="Fira Sans Light" w:eastAsia="Fira Sans Light" w:hAnsi="Fira Sans Light"/>
          <w:sz w:val="36"/>
          <w:szCs w:val="36"/>
        </w:rPr>
      </w:pPr>
      <w:r w:rsidDel="00000000" w:rsidR="00000000" w:rsidRPr="00000000">
        <w:rPr>
          <w:rFonts w:ascii="Fira Sans Light" w:cs="Fira Sans Light" w:eastAsia="Fira Sans Light" w:hAnsi="Fira Sans Light"/>
          <w:sz w:val="36"/>
          <w:szCs w:val="36"/>
          <w:rtl w:val="0"/>
        </w:rPr>
        <w:t xml:space="preserve">MANDAT DE DÉBOURS</w:t>
      </w:r>
    </w:p>
    <w:p w:rsidR="00000000" w:rsidDel="00000000" w:rsidP="00000000" w:rsidRDefault="00000000" w:rsidRPr="00000000" w14:paraId="00000002">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03">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04">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ENTRE LES SOUSSIGNÉ·E·S : </w:t>
      </w:r>
    </w:p>
    <w:p w:rsidR="00000000" w:rsidDel="00000000" w:rsidP="00000000" w:rsidRDefault="00000000" w:rsidRPr="00000000" w14:paraId="00000005">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06">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La strucutre</w:t>
      </w:r>
    </w:p>
    <w:p w:rsidR="00000000" w:rsidDel="00000000" w:rsidP="00000000" w:rsidRDefault="00000000" w:rsidRPr="00000000" w14:paraId="00000007">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Dénomination sociale</w:t>
      </w:r>
    </w:p>
    <w:p w:rsidR="00000000" w:rsidDel="00000000" w:rsidP="00000000" w:rsidRDefault="00000000" w:rsidRPr="00000000" w14:paraId="00000008">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Adresse du siège social</w:t>
      </w:r>
    </w:p>
    <w:p w:rsidR="00000000" w:rsidDel="00000000" w:rsidP="00000000" w:rsidRDefault="00000000" w:rsidRPr="00000000" w14:paraId="00000009">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N°SIRET</w:t>
      </w:r>
    </w:p>
    <w:p w:rsidR="00000000" w:rsidDel="00000000" w:rsidP="00000000" w:rsidRDefault="00000000" w:rsidRPr="00000000" w14:paraId="0000000A">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Représentée par [COMPLÉTER], en sa qualité de [COMPLÉTER]</w:t>
      </w:r>
    </w:p>
    <w:p w:rsidR="00000000" w:rsidDel="00000000" w:rsidP="00000000" w:rsidRDefault="00000000" w:rsidRPr="00000000" w14:paraId="0000000B">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0C">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Ci-après désigné “le mandant”</w:t>
      </w:r>
    </w:p>
    <w:p w:rsidR="00000000" w:rsidDel="00000000" w:rsidP="00000000" w:rsidRDefault="00000000" w:rsidRPr="00000000" w14:paraId="0000000D">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0E">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ET</w:t>
      </w:r>
    </w:p>
    <w:p w:rsidR="00000000" w:rsidDel="00000000" w:rsidP="00000000" w:rsidRDefault="00000000" w:rsidRPr="00000000" w14:paraId="0000000F">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10">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Le·La commissaire d’exposition</w:t>
      </w:r>
    </w:p>
    <w:p w:rsidR="00000000" w:rsidDel="00000000" w:rsidP="00000000" w:rsidRDefault="00000000" w:rsidRPr="00000000" w14:paraId="00000011">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Prénom NOM</w:t>
      </w:r>
    </w:p>
    <w:p w:rsidR="00000000" w:rsidDel="00000000" w:rsidP="00000000" w:rsidRDefault="00000000" w:rsidRPr="00000000" w14:paraId="00000012">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Pseudonyme</w:t>
      </w:r>
    </w:p>
    <w:p w:rsidR="00000000" w:rsidDel="00000000" w:rsidP="00000000" w:rsidRDefault="00000000" w:rsidRPr="00000000" w14:paraId="00000013">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N°SIRET et code NAF/APE</w:t>
      </w:r>
    </w:p>
    <w:p w:rsidR="00000000" w:rsidDel="00000000" w:rsidP="00000000" w:rsidRDefault="00000000" w:rsidRPr="00000000" w14:paraId="00000014">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N°TVA intracommunautaire</w:t>
      </w:r>
    </w:p>
    <w:p w:rsidR="00000000" w:rsidDel="00000000" w:rsidP="00000000" w:rsidRDefault="00000000" w:rsidRPr="00000000" w14:paraId="00000015">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N°URSSAF si concerné</w:t>
      </w:r>
    </w:p>
    <w:p w:rsidR="00000000" w:rsidDel="00000000" w:rsidP="00000000" w:rsidRDefault="00000000" w:rsidRPr="00000000" w14:paraId="00000016">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Adresse postale</w:t>
      </w:r>
    </w:p>
    <w:p w:rsidR="00000000" w:rsidDel="00000000" w:rsidP="00000000" w:rsidRDefault="00000000" w:rsidRPr="00000000" w14:paraId="00000017">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Coordonnées</w:t>
      </w:r>
    </w:p>
    <w:p w:rsidR="00000000" w:rsidDel="00000000" w:rsidP="00000000" w:rsidRDefault="00000000" w:rsidRPr="00000000" w14:paraId="00000018">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19">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Ci-après désigné·e “le·la commissaire d’exposition mandataire”</w:t>
      </w:r>
    </w:p>
    <w:p w:rsidR="00000000" w:rsidDel="00000000" w:rsidP="00000000" w:rsidRDefault="00000000" w:rsidRPr="00000000" w14:paraId="0000001A">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1B">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ARTICLE 1 : OBJET DU MANDAT</w:t>
      </w:r>
    </w:p>
    <w:p w:rsidR="00000000" w:rsidDel="00000000" w:rsidP="00000000" w:rsidRDefault="00000000" w:rsidRPr="00000000" w14:paraId="0000001C">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1D">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Le mandat autorise le·la commissaire d’exposition mandataire à effectuer les achats, les frais et dépenses suivantes, dans la limite des budgets alloués, en son nom et pour son compte : </w:t>
      </w:r>
    </w:p>
    <w:p w:rsidR="00000000" w:rsidDel="00000000" w:rsidP="00000000" w:rsidRDefault="00000000" w:rsidRPr="00000000" w14:paraId="0000001E">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1F">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[Lister les différents postes de dépenses ainsi que le budget maximum à allouer pour chaque poste]</w:t>
      </w:r>
      <w:r w:rsidDel="00000000" w:rsidR="00000000" w:rsidRPr="00000000">
        <w:rPr>
          <w:rtl w:val="0"/>
        </w:rPr>
      </w:r>
    </w:p>
    <w:tbl>
      <w:tblPr>
        <w:tblStyle w:val="Table1"/>
        <w:tblW w:w="91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3030"/>
        <w:gridCol w:w="3045"/>
        <w:tblGridChange w:id="0">
          <w:tblGrid>
            <w:gridCol w:w="3045"/>
            <w:gridCol w:w="3030"/>
            <w:gridCol w:w="304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DESCRIPTIF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MONTANT PRÉVISIONNEL TTC</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MONTANT MAXIMUM TTC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Light" w:cs="Fira Sans Light" w:eastAsia="Fira Sans Light" w:hAnsi="Fira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Light" w:cs="Fira Sans Light" w:eastAsia="Fira Sans Light" w:hAnsi="Fira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Light" w:cs="Fira Sans Light" w:eastAsia="Fira Sans Light" w:hAnsi="Fira Sans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LIMITE TOTAL DU MANDAT</w:t>
            </w:r>
          </w:p>
        </w:tc>
        <w:tc>
          <w:tcPr>
            <w:shd w:fill="666666"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Light" w:cs="Fira Sans Light" w:eastAsia="Fira Sans Light" w:hAnsi="Fira Sans Light"/>
                <w:sz w:val="24"/>
                <w:szCs w:val="24"/>
                <w:shd w:fill="434343"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[COMPLÉTER]</w:t>
            </w:r>
          </w:p>
        </w:tc>
      </w:tr>
    </w:tbl>
    <w:p w:rsidR="00000000" w:rsidDel="00000000" w:rsidP="00000000" w:rsidRDefault="00000000" w:rsidRPr="00000000" w14:paraId="00000029">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2A">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ARTICLE 2 : OBLIGATIONS DU MANDATAIRE</w:t>
      </w:r>
    </w:p>
    <w:p w:rsidR="00000000" w:rsidDel="00000000" w:rsidP="00000000" w:rsidRDefault="00000000" w:rsidRPr="00000000" w14:paraId="0000002B">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2C">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Le·La commissaire d’exposition mandataire s’engage à effectuer les dépenses listées à l’Article 1 dans la limite des budgets alloués pour chacun d’eux dans un délai de [COMPLÉTER] jours. </w:t>
      </w:r>
    </w:p>
    <w:p w:rsidR="00000000" w:rsidDel="00000000" w:rsidP="00000000" w:rsidRDefault="00000000" w:rsidRPr="00000000" w14:paraId="0000002D">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Si le budget s’avère insuffisant, le·la commissaire d’exposition mandataire s’engage à avertir le mandant dans les meilleurs délais. Le·La commissaire d’exposition mandataire ne pourra engager les dépenses que si un nouvel accord ou avenant à ce mandat est conclu par écrit entre les parties, précisant quel sera le nouveau budget alloué.</w:t>
      </w:r>
    </w:p>
    <w:p w:rsidR="00000000" w:rsidDel="00000000" w:rsidP="00000000" w:rsidRDefault="00000000" w:rsidRPr="00000000" w14:paraId="0000002E">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2F">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Le·La commissaire d’exposition mandataire s’engage à faire établir toutes les factures et pièces justificatives des dépenses engagées au nom et pour le compte du mandant. Ces factures originales devront être conservées et fournies au mandant pour obtenir le remboursement au centime près des sommes avancées par le·la commissaire d’exposition mandataire.</w:t>
      </w:r>
    </w:p>
    <w:p w:rsidR="00000000" w:rsidDel="00000000" w:rsidP="00000000" w:rsidRDefault="00000000" w:rsidRPr="00000000" w14:paraId="00000030">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31">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Le·La commissaire d’exposition mandataire établit une note de débours précisant les sommes avancées au centime près, adressée au mandant et mentionnant en détails les frais de débours : date, libellé, fournisseur, quantités, montants exacts, etc.</w:t>
      </w:r>
    </w:p>
    <w:p w:rsidR="00000000" w:rsidDel="00000000" w:rsidP="00000000" w:rsidRDefault="00000000" w:rsidRPr="00000000" w14:paraId="00000032">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Le·La commissaire d’exposition mandataire indique les conditions de paiement de la note du débours (virement, chèque) et inscrit ses coordonnées bancaires pour le paiement.</w:t>
      </w:r>
    </w:p>
    <w:p w:rsidR="00000000" w:rsidDel="00000000" w:rsidP="00000000" w:rsidRDefault="00000000" w:rsidRPr="00000000" w14:paraId="00000033">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34">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ARTICLE 3 : OBLIGATIONS DU MANDANT</w:t>
      </w:r>
    </w:p>
    <w:p w:rsidR="00000000" w:rsidDel="00000000" w:rsidP="00000000" w:rsidRDefault="00000000" w:rsidRPr="00000000" w14:paraId="00000035">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36">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Le mandant s’engage à rembourser l’intégralité des frais avancés au centime près, par le·la commissaire d’exposition mandataire dès réception de la note de débours avec les factures originales attenantes. </w:t>
      </w:r>
    </w:p>
    <w:p w:rsidR="00000000" w:rsidDel="00000000" w:rsidP="00000000" w:rsidRDefault="00000000" w:rsidRPr="00000000" w14:paraId="00000037">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38">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Fait à [COMPLÉTER], le [COMPLÉTER]</w:t>
      </w:r>
    </w:p>
    <w:p w:rsidR="00000000" w:rsidDel="00000000" w:rsidP="00000000" w:rsidRDefault="00000000" w:rsidRPr="00000000" w14:paraId="00000039">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En deux exemplaires originaux</w:t>
      </w:r>
    </w:p>
    <w:p w:rsidR="00000000" w:rsidDel="00000000" w:rsidP="00000000" w:rsidRDefault="00000000" w:rsidRPr="00000000" w14:paraId="0000003A">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3B">
      <w:pPr>
        <w:widowControl w:val="0"/>
        <w:spacing w:after="0" w:line="258.9999936" w:lineRule="auto"/>
        <w:jc w:val="right"/>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Signature du mandant précédée de la mention “Bon pour mandat”</w:t>
      </w:r>
    </w:p>
    <w:p w:rsidR="00000000" w:rsidDel="00000000" w:rsidP="00000000" w:rsidRDefault="00000000" w:rsidRPr="00000000" w14:paraId="0000003C">
      <w:pPr>
        <w:widowControl w:val="0"/>
        <w:spacing w:after="0" w:line="258.9999936" w:lineRule="auto"/>
        <w:jc w:val="right"/>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3D">
      <w:pPr>
        <w:widowControl w:val="0"/>
        <w:spacing w:after="0" w:line="258.9999936" w:lineRule="auto"/>
        <w:jc w:val="right"/>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3E">
      <w:pPr>
        <w:widowControl w:val="0"/>
        <w:spacing w:after="0" w:line="258.9999936" w:lineRule="auto"/>
        <w:jc w:val="right"/>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Signature du·de la commissaire d’exposition mandataire précédée de la mention “Bon pour acceptation de mandat”</w:t>
      </w:r>
    </w:p>
    <w:p w:rsidR="00000000" w:rsidDel="00000000" w:rsidP="00000000" w:rsidRDefault="00000000" w:rsidRPr="00000000" w14:paraId="0000003F">
      <w:pPr>
        <w:widowControl w:val="0"/>
        <w:spacing w:after="0" w:line="258.9999936" w:lineRule="auto"/>
        <w:jc w:val="both"/>
        <w:rPr>
          <w:rFonts w:ascii="Fira Sans Light" w:cs="Fira Sans Light" w:eastAsia="Fira Sans Light" w:hAnsi="Fira Sans Light"/>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0">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Identité de l’artiste-auteur·rice</w:t>
      </w:r>
    </w:p>
    <w:p w:rsidR="00000000" w:rsidDel="00000000" w:rsidP="00000000" w:rsidRDefault="00000000" w:rsidRPr="00000000" w14:paraId="00000041">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Entreprise individuelle</w:t>
      </w:r>
    </w:p>
    <w:p w:rsidR="00000000" w:rsidDel="00000000" w:rsidP="00000000" w:rsidRDefault="00000000" w:rsidRPr="00000000" w14:paraId="00000042">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Adresse du siège social, mail et téléphone</w:t>
      </w:r>
    </w:p>
    <w:p w:rsidR="00000000" w:rsidDel="00000000" w:rsidP="00000000" w:rsidRDefault="00000000" w:rsidRPr="00000000" w14:paraId="00000043">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Identifiants (n° SIRET, NAF/APE, n° TVA, n° URSSAF)</w:t>
      </w:r>
    </w:p>
    <w:p w:rsidR="00000000" w:rsidDel="00000000" w:rsidP="00000000" w:rsidRDefault="00000000" w:rsidRPr="00000000" w14:paraId="00000044">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45">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46">
      <w:pPr>
        <w:widowControl w:val="0"/>
        <w:spacing w:after="0" w:line="258.9999936" w:lineRule="auto"/>
        <w:jc w:val="right"/>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Identité du commanditaire, client, diffuseur</w:t>
      </w:r>
    </w:p>
    <w:p w:rsidR="00000000" w:rsidDel="00000000" w:rsidP="00000000" w:rsidRDefault="00000000" w:rsidRPr="00000000" w14:paraId="00000047">
      <w:pPr>
        <w:widowControl w:val="0"/>
        <w:spacing w:after="0" w:line="258.9999936" w:lineRule="auto"/>
        <w:jc w:val="right"/>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Adresse du siège social</w:t>
      </w:r>
    </w:p>
    <w:p w:rsidR="00000000" w:rsidDel="00000000" w:rsidP="00000000" w:rsidRDefault="00000000" w:rsidRPr="00000000" w14:paraId="00000048">
      <w:pPr>
        <w:widowControl w:val="0"/>
        <w:spacing w:after="0" w:line="258.9999936" w:lineRule="auto"/>
        <w:jc w:val="right"/>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Identifiants (n° SIRET, n° TVA)</w:t>
      </w:r>
    </w:p>
    <w:p w:rsidR="00000000" w:rsidDel="00000000" w:rsidP="00000000" w:rsidRDefault="00000000" w:rsidRPr="00000000" w14:paraId="00000049">
      <w:pPr>
        <w:widowControl w:val="0"/>
        <w:spacing w:after="0" w:line="258.9999936" w:lineRule="auto"/>
        <w:jc w:val="left"/>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4A">
      <w:pPr>
        <w:widowControl w:val="0"/>
        <w:spacing w:after="0" w:line="258.9999936" w:lineRule="auto"/>
        <w:jc w:val="left"/>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4B">
      <w:pPr>
        <w:widowControl w:val="0"/>
        <w:spacing w:after="0" w:line="258.9999936" w:lineRule="auto"/>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Note de débours</w:t>
      </w:r>
    </w:p>
    <w:p w:rsidR="00000000" w:rsidDel="00000000" w:rsidP="00000000" w:rsidRDefault="00000000" w:rsidRPr="00000000" w14:paraId="0000004C">
      <w:pPr>
        <w:widowControl w:val="0"/>
        <w:spacing w:after="0" w:line="258.9999936" w:lineRule="auto"/>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Lieu et date</w:t>
      </w:r>
    </w:p>
    <w:p w:rsidR="00000000" w:rsidDel="00000000" w:rsidP="00000000" w:rsidRDefault="00000000" w:rsidRPr="00000000" w14:paraId="0000004D">
      <w:pPr>
        <w:widowControl w:val="0"/>
        <w:spacing w:after="0" w:line="258.9999936" w:lineRule="auto"/>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Conformément au mandat de débours daté et signé du [DATE]</w:t>
      </w:r>
    </w:p>
    <w:p w:rsidR="00000000" w:rsidDel="00000000" w:rsidP="00000000" w:rsidRDefault="00000000" w:rsidRPr="00000000" w14:paraId="0000004E">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4F">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2370"/>
        <w:gridCol w:w="1710"/>
        <w:gridCol w:w="1635"/>
        <w:gridCol w:w="930"/>
        <w:gridCol w:w="1500"/>
        <w:tblGridChange w:id="0">
          <w:tblGrid>
            <w:gridCol w:w="855"/>
            <w:gridCol w:w="2370"/>
            <w:gridCol w:w="1710"/>
            <w:gridCol w:w="1635"/>
            <w:gridCol w:w="930"/>
            <w:gridCol w:w="1500"/>
          </w:tblGrid>
        </w:tblGridChange>
      </w:tblGrid>
      <w:tr>
        <w:trPr>
          <w:cantSplit w:val="0"/>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DATE</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DÉSIGNATION</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FOURNISSEUR</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MONTANT HT</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TVA</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MONTANT TOTAL TTC</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58.9999936" w:lineRule="auto"/>
              <w:jc w:val="center"/>
              <w:rPr>
                <w:rFonts w:ascii="Fira Sans Light" w:cs="Fira Sans Light" w:eastAsia="Fira Sans Light" w:hAnsi="Fira Sans Light"/>
                <w:i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59.00008" w:lineRule="auto"/>
              <w:jc w:val="center"/>
              <w:rPr>
                <w:rFonts w:ascii="Fira Sans Light" w:cs="Fira Sans Light" w:eastAsia="Fira Sans Light" w:hAnsi="Fira Sans Light"/>
                <w:i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4"/>
                <w:szCs w:val="24"/>
              </w:rPr>
            </w:pPr>
            <w:r w:rsidDel="00000000" w:rsidR="00000000" w:rsidRPr="00000000">
              <w:rPr>
                <w:rtl w:val="0"/>
              </w:rPr>
            </w:r>
          </w:p>
        </w:tc>
      </w:tr>
    </w:tbl>
    <w:p w:rsidR="00000000" w:rsidDel="00000000" w:rsidP="00000000" w:rsidRDefault="00000000" w:rsidRPr="00000000" w14:paraId="00000062">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63">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64">
      <w:pPr>
        <w:widowControl w:val="0"/>
        <w:spacing w:after="0" w:line="258.9999936" w:lineRule="auto"/>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65">
      <w:pPr>
        <w:widowControl w:val="0"/>
        <w:spacing w:after="0" w:line="258.9999936" w:lineRule="auto"/>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NET À PAYER EN EUROS : </w:t>
      </w:r>
    </w:p>
    <w:p w:rsidR="00000000" w:rsidDel="00000000" w:rsidP="00000000" w:rsidRDefault="00000000" w:rsidRPr="00000000" w14:paraId="00000066">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tl w:val="0"/>
        </w:rPr>
      </w:r>
    </w:p>
    <w:p w:rsidR="00000000" w:rsidDel="00000000" w:rsidP="00000000" w:rsidRDefault="00000000" w:rsidRPr="00000000" w14:paraId="00000067">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Montant payable à réception.</w:t>
      </w:r>
    </w:p>
    <w:p w:rsidR="00000000" w:rsidDel="00000000" w:rsidP="00000000" w:rsidRDefault="00000000" w:rsidRPr="00000000" w14:paraId="00000068">
      <w:pPr>
        <w:widowControl w:val="0"/>
        <w:spacing w:after="0" w:line="258.9999936" w:lineRule="auto"/>
        <w:jc w:val="both"/>
        <w:rPr>
          <w:rFonts w:ascii="Fira Sans Light" w:cs="Fira Sans Light" w:eastAsia="Fira Sans Light" w:hAnsi="Fira Sans Light"/>
          <w:sz w:val="24"/>
          <w:szCs w:val="24"/>
        </w:rPr>
      </w:pPr>
      <w:r w:rsidDel="00000000" w:rsidR="00000000" w:rsidRPr="00000000">
        <w:rPr>
          <w:rFonts w:ascii="Fira Sans Light" w:cs="Fira Sans Light" w:eastAsia="Fira Sans Light" w:hAnsi="Fira Sans Light"/>
          <w:sz w:val="24"/>
          <w:szCs w:val="24"/>
          <w:rtl w:val="0"/>
        </w:rPr>
        <w:t xml:space="preserve">Factures originales jointes.</w:t>
      </w:r>
    </w:p>
    <w:p w:rsidR="00000000" w:rsidDel="00000000" w:rsidP="00000000" w:rsidRDefault="00000000" w:rsidRPr="00000000" w14:paraId="00000069">
      <w:pPr>
        <w:spacing w:after="0" w:line="240" w:lineRule="auto"/>
        <w:rPr>
          <w:rFonts w:ascii="Fira Sans Light" w:cs="Fira Sans Light" w:eastAsia="Fira Sans Light" w:hAnsi="Fira Sans Light"/>
          <w:sz w:val="24"/>
          <w:szCs w:val="24"/>
        </w:rPr>
      </w:pPr>
      <w:r w:rsidDel="00000000" w:rsidR="00000000" w:rsidRPr="00000000">
        <w:rPr>
          <w:rtl w:val="0"/>
        </w:rPr>
      </w:r>
    </w:p>
    <w:sectPr>
      <w:headerReference r:id="rId6" w:type="default"/>
      <w:footerReference r:id="rId7" w:type="default"/>
      <w:footerReference r:id="rId8" w:type="even"/>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Fira Sans Light" w:cs="Fira Sans Light" w:eastAsia="Fira Sans Light" w:hAnsi="Fira Sans Light"/>
        <w:i w:val="0"/>
        <w:smallCaps w:val="0"/>
        <w:strike w:val="0"/>
        <w:color w:val="000000"/>
        <w:sz w:val="20"/>
        <w:szCs w:val="20"/>
        <w:u w:val="none"/>
        <w:shd w:fill="auto" w:val="clear"/>
        <w:vertAlign w:val="baseline"/>
      </w:rPr>
    </w:pPr>
    <w:r w:rsidDel="00000000" w:rsidR="00000000" w:rsidRPr="00000000">
      <w:rPr>
        <w:rFonts w:ascii="Fira Sans Light" w:cs="Fira Sans Light" w:eastAsia="Fira Sans Light" w:hAnsi="Fira Sans Light"/>
        <w:sz w:val="20"/>
        <w:szCs w:val="20"/>
        <w:rtl w:val="0"/>
      </w:rPr>
      <w:t xml:space="preserve">DÉBOURS-TYPE PROPOSÉE PAR C-E-A POUR LES COMMISSAIRES D’EXPOSITION INDÉPENDANT·E·S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Fira Sans" w:cs="Fira Sans" w:eastAsia="Fira Sans" w:hAnsi="Fira Sans"/>
      <w:color w:val="2f5496"/>
      <w:sz w:val="32"/>
      <w:szCs w:val="32"/>
    </w:rPr>
  </w:style>
  <w:style w:type="paragraph" w:styleId="Heading2">
    <w:name w:val="heading 2"/>
    <w:basedOn w:val="Normal"/>
    <w:next w:val="Normal"/>
    <w:pPr>
      <w:keepNext w:val="1"/>
      <w:keepLines w:val="1"/>
      <w:spacing w:after="0" w:before="40" w:lineRule="auto"/>
    </w:pPr>
    <w:rPr>
      <w:rFonts w:ascii="Fira Sans" w:cs="Fira Sans" w:eastAsia="Fira Sans" w:hAnsi="Fira Sans"/>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5" Type="http://schemas.openxmlformats.org/officeDocument/2006/relationships/font" Target="fonts/FiraSansLight-regular.ttf"/><Relationship Id="rId6" Type="http://schemas.openxmlformats.org/officeDocument/2006/relationships/font" Target="fonts/FiraSansLight-bold.ttf"/><Relationship Id="rId7" Type="http://schemas.openxmlformats.org/officeDocument/2006/relationships/font" Target="fonts/FiraSansLight-italic.ttf"/><Relationship Id="rId8" Type="http://schemas.openxmlformats.org/officeDocument/2006/relationships/font" Target="fonts/Fira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